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3" w:rsidRPr="00581421" w:rsidRDefault="00415173">
      <w:pPr>
        <w:jc w:val="center"/>
        <w:rPr>
          <w:rFonts w:asciiTheme="minorHAnsi" w:hAnsiTheme="minorHAnsi"/>
          <w:b/>
          <w:sz w:val="28"/>
          <w:u w:val="single"/>
        </w:rPr>
      </w:pPr>
      <w:r w:rsidRPr="00581421">
        <w:rPr>
          <w:rFonts w:asciiTheme="minorHAnsi" w:hAnsiTheme="minorHAnsi"/>
          <w:b/>
          <w:sz w:val="28"/>
          <w:u w:val="single"/>
        </w:rPr>
        <w:t xml:space="preserve">Granty </w:t>
      </w:r>
      <w:r w:rsidR="00D31888" w:rsidRPr="00581421">
        <w:rPr>
          <w:rFonts w:asciiTheme="minorHAnsi" w:hAnsiTheme="minorHAnsi"/>
          <w:b/>
          <w:sz w:val="28"/>
          <w:u w:val="single"/>
        </w:rPr>
        <w:t xml:space="preserve">řešené na </w:t>
      </w:r>
      <w:r w:rsidRPr="00581421">
        <w:rPr>
          <w:rFonts w:asciiTheme="minorHAnsi" w:hAnsiTheme="minorHAnsi"/>
          <w:b/>
          <w:sz w:val="28"/>
          <w:u w:val="single"/>
        </w:rPr>
        <w:t xml:space="preserve">CMTF UP </w:t>
      </w:r>
      <w:r w:rsidR="00D31888" w:rsidRPr="00581421">
        <w:rPr>
          <w:rFonts w:asciiTheme="minorHAnsi" w:hAnsiTheme="minorHAnsi"/>
          <w:b/>
          <w:sz w:val="28"/>
          <w:u w:val="single"/>
        </w:rPr>
        <w:t>v roce</w:t>
      </w:r>
      <w:r w:rsidR="00E85229" w:rsidRPr="00581421">
        <w:rPr>
          <w:rFonts w:asciiTheme="minorHAnsi" w:hAnsiTheme="minorHAnsi"/>
          <w:b/>
          <w:sz w:val="28"/>
          <w:u w:val="single"/>
        </w:rPr>
        <w:t xml:space="preserve"> 201</w:t>
      </w:r>
      <w:r w:rsidR="00A03CCF">
        <w:rPr>
          <w:rFonts w:asciiTheme="minorHAnsi" w:hAnsiTheme="minorHAnsi"/>
          <w:b/>
          <w:sz w:val="28"/>
          <w:u w:val="single"/>
        </w:rPr>
        <w:t>7</w:t>
      </w:r>
      <w:r w:rsidRPr="00581421">
        <w:rPr>
          <w:rFonts w:asciiTheme="minorHAnsi" w:hAnsiTheme="minorHAnsi"/>
          <w:b/>
          <w:sz w:val="28"/>
          <w:u w:val="single"/>
        </w:rPr>
        <w:t>:</w:t>
      </w:r>
    </w:p>
    <w:p w:rsidR="00832D2E" w:rsidRPr="00581421" w:rsidRDefault="00832D2E" w:rsidP="00832D2E">
      <w:pPr>
        <w:rPr>
          <w:rFonts w:asciiTheme="minorHAnsi" w:hAnsiTheme="minorHAnsi"/>
          <w:i/>
          <w:color w:val="FF0000"/>
        </w:rPr>
      </w:pPr>
    </w:p>
    <w:p w:rsidR="00480C31" w:rsidRPr="00437AD7" w:rsidRDefault="001639EA" w:rsidP="00480C31">
      <w:pPr>
        <w:rPr>
          <w:rFonts w:asciiTheme="minorHAnsi" w:hAnsiTheme="minorHAnsi"/>
          <w:b/>
          <w:sz w:val="32"/>
          <w:u w:val="single"/>
        </w:rPr>
      </w:pPr>
      <w:bookmarkStart w:id="0" w:name="_GoBack"/>
      <w:proofErr w:type="spellStart"/>
      <w:r w:rsidRPr="00437AD7">
        <w:rPr>
          <w:rFonts w:asciiTheme="minorHAnsi" w:hAnsiTheme="minorHAnsi"/>
          <w:b/>
          <w:sz w:val="28"/>
          <w:highlight w:val="yellow"/>
          <w:u w:val="single"/>
        </w:rPr>
        <w:t>GAČR</w:t>
      </w:r>
      <w:proofErr w:type="spellEnd"/>
      <w:r w:rsidRPr="00437AD7">
        <w:rPr>
          <w:rFonts w:asciiTheme="minorHAnsi" w:hAnsiTheme="minorHAnsi"/>
          <w:b/>
          <w:sz w:val="28"/>
          <w:highlight w:val="yellow"/>
          <w:u w:val="single"/>
        </w:rPr>
        <w:t xml:space="preserve"> - </w:t>
      </w:r>
      <w:r w:rsidR="00480C31" w:rsidRPr="00437AD7">
        <w:rPr>
          <w:rFonts w:asciiTheme="minorHAnsi" w:hAnsiTheme="minorHAnsi"/>
          <w:b/>
          <w:sz w:val="28"/>
          <w:highlight w:val="yellow"/>
          <w:u w:val="single"/>
        </w:rPr>
        <w:t>STANDARD</w:t>
      </w:r>
    </w:p>
    <w:bookmarkEnd w:id="0"/>
    <w:p w:rsidR="00480C31" w:rsidRPr="00581421" w:rsidRDefault="00480C31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19"/>
        <w:gridCol w:w="1418"/>
        <w:gridCol w:w="1134"/>
      </w:tblGrid>
      <w:tr w:rsidR="009B6DF2" w:rsidRPr="00581421" w:rsidTr="001639EA">
        <w:tc>
          <w:tcPr>
            <w:tcW w:w="1560" w:type="dxa"/>
            <w:shd w:val="clear" w:color="auto" w:fill="FFFFCC"/>
            <w:vAlign w:val="center"/>
          </w:tcPr>
          <w:p w:rsidR="009B6DF2" w:rsidRPr="00581421" w:rsidRDefault="009B6DF2" w:rsidP="001639EA">
            <w:pPr>
              <w:spacing w:before="120" w:after="120"/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819" w:type="dxa"/>
            <w:shd w:val="clear" w:color="auto" w:fill="FFFFCC"/>
            <w:vAlign w:val="center"/>
          </w:tcPr>
          <w:p w:rsidR="009B6DF2" w:rsidRPr="00581421" w:rsidRDefault="009B6DF2" w:rsidP="001639EA">
            <w:pPr>
              <w:spacing w:before="120" w:after="120"/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B6DF2" w:rsidRPr="00581421" w:rsidRDefault="009B6DF2" w:rsidP="001639EA">
            <w:pPr>
              <w:spacing w:before="120" w:after="120"/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B6DF2" w:rsidRPr="00581421" w:rsidRDefault="009B6DF2" w:rsidP="001639EA">
            <w:pPr>
              <w:spacing w:before="120" w:after="120"/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9B6DF2" w:rsidRPr="00581421" w:rsidTr="001639EA">
        <w:tc>
          <w:tcPr>
            <w:tcW w:w="1560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bCs/>
                <w:sz w:val="24"/>
                <w:szCs w:val="24"/>
              </w:rPr>
              <w:t>15-</w:t>
            </w:r>
            <w:proofErr w:type="spellStart"/>
            <w:r w:rsidRPr="00581421">
              <w:rPr>
                <w:rFonts w:asciiTheme="minorHAnsi" w:hAnsiTheme="minorHAnsi"/>
                <w:bCs/>
                <w:sz w:val="24"/>
                <w:szCs w:val="24"/>
              </w:rPr>
              <w:t>10061S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9B6DF2" w:rsidRPr="00581421" w:rsidRDefault="009B6DF2" w:rsidP="001639EA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581421">
              <w:rPr>
                <w:rFonts w:asciiTheme="minorHAnsi" w:hAnsiTheme="minorHAnsi"/>
                <w:bCs/>
                <w:sz w:val="24"/>
                <w:szCs w:val="24"/>
              </w:rPr>
              <w:t xml:space="preserve">Fenomenologická etika Dietricha von </w:t>
            </w:r>
            <w:proofErr w:type="spellStart"/>
            <w:r w:rsidRPr="00581421">
              <w:rPr>
                <w:rFonts w:asciiTheme="minorHAnsi" w:hAnsiTheme="minorHAnsi"/>
                <w:bCs/>
                <w:sz w:val="24"/>
                <w:szCs w:val="24"/>
              </w:rPr>
              <w:t>Hildebranda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Martin CAJTHAML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DF2" w:rsidRPr="00581421" w:rsidRDefault="009B6DF2" w:rsidP="0058142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9B6DF2" w:rsidRPr="00581421" w:rsidTr="001639EA">
        <w:tc>
          <w:tcPr>
            <w:tcW w:w="1560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  <w:szCs w:val="24"/>
              </w:rPr>
              <w:t>16-</w:t>
            </w:r>
            <w:proofErr w:type="spellStart"/>
            <w:r w:rsidRPr="00581421">
              <w:rPr>
                <w:rFonts w:asciiTheme="minorHAnsi" w:hAnsiTheme="minorHAnsi"/>
                <w:sz w:val="24"/>
                <w:szCs w:val="24"/>
              </w:rPr>
              <w:t>26213S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B6DF2" w:rsidRPr="00581421" w:rsidRDefault="009B6DF2" w:rsidP="00F247A7">
            <w:pPr>
              <w:spacing w:before="40" w:after="4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  <w:szCs w:val="24"/>
              </w:rPr>
              <w:t>Recepce teologických tradicí křesťanského Východu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Pavel AMBROS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9B6DF2" w:rsidRPr="00581421" w:rsidTr="001639EA">
        <w:tc>
          <w:tcPr>
            <w:tcW w:w="1560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  <w:szCs w:val="24"/>
              </w:rPr>
              <w:t>16-</w:t>
            </w:r>
            <w:proofErr w:type="spellStart"/>
            <w:r w:rsidRPr="00581421">
              <w:rPr>
                <w:rFonts w:asciiTheme="minorHAnsi" w:hAnsiTheme="minorHAnsi"/>
                <w:sz w:val="24"/>
                <w:szCs w:val="24"/>
              </w:rPr>
              <w:t>08021S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B6DF2" w:rsidRPr="00581421" w:rsidRDefault="009B6DF2" w:rsidP="002069E4">
            <w:pPr>
              <w:spacing w:before="40" w:after="4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  <w:szCs w:val="24"/>
              </w:rPr>
              <w:t>Teologie stvoření - výzvy přírodních věd a trinitární teologii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Ctirad POSPÍŠIL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9B6DF2" w:rsidRPr="007A4F8B" w:rsidTr="001639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F2" w:rsidRPr="007A4F8B" w:rsidRDefault="009B6DF2" w:rsidP="00F36005">
            <w:pPr>
              <w:rPr>
                <w:rFonts w:asciiTheme="minorHAnsi" w:hAnsiTheme="minorHAnsi"/>
                <w:sz w:val="24"/>
                <w:szCs w:val="24"/>
              </w:rPr>
            </w:pPr>
            <w:r w:rsidRPr="007A4F8B">
              <w:rPr>
                <w:rFonts w:asciiTheme="minorHAnsi" w:hAnsiTheme="minorHAnsi" w:cs="TeXGyreHeros-Bold-Identity-H"/>
                <w:bCs/>
                <w:sz w:val="24"/>
                <w:szCs w:val="24"/>
              </w:rPr>
              <w:t>17-</w:t>
            </w:r>
            <w:proofErr w:type="spellStart"/>
            <w:r w:rsidRPr="007A4F8B">
              <w:rPr>
                <w:rFonts w:asciiTheme="minorHAnsi" w:hAnsiTheme="minorHAnsi" w:cs="TeXGyreHeros-Bold-Identity-H"/>
                <w:bCs/>
                <w:sz w:val="24"/>
                <w:szCs w:val="24"/>
              </w:rPr>
              <w:t>09713S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F2" w:rsidRPr="007A4F8B" w:rsidRDefault="009B6DF2" w:rsidP="00F36005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 xml:space="preserve">O občanské společnosti – Joseph </w:t>
            </w:r>
            <w:proofErr w:type="spellStart"/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>Vialatoux</w:t>
            </w:r>
            <w:proofErr w:type="spellEnd"/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 xml:space="preserve"> a sociální katolicismus ve Francii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F2" w:rsidRPr="007A4F8B" w:rsidRDefault="009B6DF2" w:rsidP="00F36005">
            <w:pPr>
              <w:rPr>
                <w:rFonts w:asciiTheme="minorHAnsi" w:hAnsiTheme="minorHAnsi"/>
                <w:sz w:val="24"/>
              </w:rPr>
            </w:pPr>
            <w:r w:rsidRPr="007A4F8B">
              <w:rPr>
                <w:rFonts w:asciiTheme="minorHAnsi" w:hAnsiTheme="minorHAnsi"/>
                <w:sz w:val="24"/>
              </w:rPr>
              <w:t>Jan KOBLÍŽEK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F2" w:rsidRPr="007A4F8B" w:rsidRDefault="009B6DF2" w:rsidP="00A03CCF">
            <w:pPr>
              <w:rPr>
                <w:rFonts w:asciiTheme="minorHAnsi" w:hAnsiTheme="minorHAnsi"/>
                <w:sz w:val="24"/>
              </w:rPr>
            </w:pPr>
            <w:r w:rsidRPr="007A4F8B">
              <w:rPr>
                <w:rFonts w:asciiTheme="minorHAnsi" w:hAnsiTheme="minorHAnsi"/>
                <w:sz w:val="24"/>
              </w:rPr>
              <w:t>1. (</w:t>
            </w:r>
            <w:proofErr w:type="gramStart"/>
            <w:r w:rsidRPr="007A4F8B">
              <w:rPr>
                <w:rFonts w:asciiTheme="minorHAnsi" w:hAnsiTheme="minorHAnsi"/>
                <w:sz w:val="24"/>
              </w:rPr>
              <w:t>ze</w:t>
            </w:r>
            <w:proofErr w:type="gramEnd"/>
            <w:r w:rsidRPr="007A4F8B">
              <w:rPr>
                <w:rFonts w:asciiTheme="minorHAnsi" w:hAnsiTheme="minorHAnsi"/>
                <w:sz w:val="24"/>
              </w:rPr>
              <w:t xml:space="preserve"> 3 )</w:t>
            </w:r>
          </w:p>
        </w:tc>
      </w:tr>
    </w:tbl>
    <w:p w:rsidR="00480C31" w:rsidRPr="00581421" w:rsidRDefault="00480C31" w:rsidP="00480C31">
      <w:pPr>
        <w:rPr>
          <w:rFonts w:asciiTheme="minorHAnsi" w:hAnsiTheme="minorHAnsi"/>
          <w:sz w:val="24"/>
        </w:rPr>
      </w:pPr>
    </w:p>
    <w:p w:rsidR="00480C31" w:rsidRPr="00581421" w:rsidRDefault="00480C31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80C31" w:rsidRPr="00437AD7" w:rsidRDefault="001639EA" w:rsidP="00480C31">
      <w:pPr>
        <w:rPr>
          <w:rFonts w:asciiTheme="minorHAnsi" w:hAnsiTheme="minorHAnsi"/>
          <w:b/>
          <w:sz w:val="32"/>
          <w:u w:val="single"/>
        </w:rPr>
      </w:pPr>
      <w:proofErr w:type="spellStart"/>
      <w:r w:rsidRPr="00437AD7">
        <w:rPr>
          <w:rFonts w:asciiTheme="minorHAnsi" w:hAnsiTheme="minorHAnsi"/>
          <w:b/>
          <w:sz w:val="28"/>
          <w:highlight w:val="yellow"/>
          <w:u w:val="single"/>
        </w:rPr>
        <w:t>GAČR</w:t>
      </w:r>
      <w:proofErr w:type="spellEnd"/>
      <w:r w:rsidRPr="00437AD7">
        <w:rPr>
          <w:rFonts w:asciiTheme="minorHAnsi" w:hAnsiTheme="minorHAnsi"/>
          <w:b/>
          <w:sz w:val="28"/>
          <w:highlight w:val="yellow"/>
          <w:u w:val="single"/>
        </w:rPr>
        <w:t xml:space="preserve"> - </w:t>
      </w:r>
      <w:r w:rsidR="00480C31" w:rsidRPr="00437AD7">
        <w:rPr>
          <w:rFonts w:asciiTheme="minorHAnsi" w:hAnsiTheme="minorHAnsi"/>
          <w:b/>
          <w:sz w:val="28"/>
          <w:highlight w:val="yellow"/>
          <w:u w:val="single"/>
        </w:rPr>
        <w:t>CENTRUM EXCELENCE</w:t>
      </w:r>
    </w:p>
    <w:p w:rsidR="00480C31" w:rsidRPr="00581421" w:rsidRDefault="00480C31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559"/>
        <w:gridCol w:w="1418"/>
        <w:gridCol w:w="1134"/>
      </w:tblGrid>
      <w:tr w:rsidR="009B6DF2" w:rsidRPr="00581421" w:rsidTr="001639EA">
        <w:tc>
          <w:tcPr>
            <w:tcW w:w="1985" w:type="dxa"/>
            <w:shd w:val="clear" w:color="auto" w:fill="FFFFCC"/>
            <w:vAlign w:val="center"/>
          </w:tcPr>
          <w:p w:rsidR="009B6DF2" w:rsidRPr="00581421" w:rsidRDefault="009B6DF2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B6DF2" w:rsidRPr="00581421" w:rsidRDefault="009B6DF2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B6DF2" w:rsidRPr="00581421" w:rsidRDefault="009B6DF2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B6DF2" w:rsidRPr="00581421" w:rsidRDefault="009B6DF2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spoluřešitel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B6DF2" w:rsidRPr="00581421" w:rsidRDefault="009B6DF2" w:rsidP="00942DB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81421">
              <w:rPr>
                <w:rFonts w:asciiTheme="minorHAnsi" w:hAnsiTheme="minorHAnsi"/>
                <w:b/>
                <w:i/>
                <w:sz w:val="18"/>
                <w:szCs w:val="18"/>
              </w:rPr>
              <w:t>rok řešení</w:t>
            </w:r>
          </w:p>
        </w:tc>
      </w:tr>
      <w:tr w:rsidR="009B6DF2" w:rsidRPr="00581421" w:rsidTr="001639EA">
        <w:tc>
          <w:tcPr>
            <w:tcW w:w="1985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81421">
              <w:rPr>
                <w:rFonts w:asciiTheme="minorHAnsi" w:hAnsiTheme="minorHAnsi"/>
                <w:sz w:val="24"/>
                <w:szCs w:val="24"/>
              </w:rPr>
              <w:t>GBP401</w:t>
            </w:r>
            <w:proofErr w:type="spellEnd"/>
            <w:r w:rsidRPr="00581421">
              <w:rPr>
                <w:rFonts w:asciiTheme="minorHAnsi" w:hAnsiTheme="minorHAnsi"/>
                <w:sz w:val="24"/>
                <w:szCs w:val="24"/>
              </w:rPr>
              <w:t>/12/</w:t>
            </w:r>
            <w:proofErr w:type="spellStart"/>
            <w:r w:rsidRPr="00581421">
              <w:rPr>
                <w:rFonts w:asciiTheme="minorHAnsi" w:hAnsiTheme="minorHAnsi"/>
                <w:sz w:val="24"/>
                <w:szCs w:val="24"/>
              </w:rPr>
              <w:t>G168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B6DF2" w:rsidRPr="00581421" w:rsidRDefault="009B6DF2" w:rsidP="00F247A7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  <w:szCs w:val="24"/>
              </w:rPr>
              <w:t>Historie a interpretace Bible</w:t>
            </w:r>
          </w:p>
        </w:tc>
        <w:tc>
          <w:tcPr>
            <w:tcW w:w="1559" w:type="dxa"/>
            <w:shd w:val="clear" w:color="auto" w:fill="auto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Jan Dušek </w:t>
            </w:r>
            <w:r w:rsidRPr="00581421">
              <w:rPr>
                <w:rFonts w:asciiTheme="minorHAnsi" w:hAnsiTheme="minorHAnsi"/>
                <w:i/>
              </w:rPr>
              <w:t>(</w:t>
            </w:r>
            <w:proofErr w:type="spellStart"/>
            <w:r w:rsidRPr="00581421">
              <w:rPr>
                <w:rFonts w:asciiTheme="minorHAnsi" w:hAnsiTheme="minorHAnsi"/>
                <w:i/>
              </w:rPr>
              <w:t>ETF</w:t>
            </w:r>
            <w:proofErr w:type="spellEnd"/>
            <w:r w:rsidRPr="00581421">
              <w:rPr>
                <w:rFonts w:asciiTheme="minorHAnsi" w:hAnsiTheme="minorHAnsi"/>
                <w:i/>
              </w:rPr>
              <w:t xml:space="preserve"> UK v Praze)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</w:rPr>
              <w:t>Vít HUŠEK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DF2" w:rsidRPr="00581421" w:rsidRDefault="009B6DF2" w:rsidP="00F247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(ze 7)</w:t>
            </w:r>
          </w:p>
        </w:tc>
      </w:tr>
    </w:tbl>
    <w:p w:rsidR="00437AD7" w:rsidRPr="00734E99" w:rsidRDefault="00437AD7" w:rsidP="00437AD7">
      <w:pPr>
        <w:rPr>
          <w:rFonts w:asciiTheme="minorHAnsi" w:hAnsiTheme="minorHAnsi"/>
          <w:sz w:val="40"/>
        </w:rPr>
      </w:pPr>
    </w:p>
    <w:p w:rsidR="00437AD7" w:rsidRPr="00437AD7" w:rsidRDefault="00437AD7" w:rsidP="00437AD7">
      <w:pPr>
        <w:rPr>
          <w:rFonts w:asciiTheme="minorHAnsi" w:hAnsiTheme="minorHAnsi"/>
          <w:sz w:val="28"/>
          <w:szCs w:val="24"/>
          <w:u w:val="single"/>
        </w:rPr>
      </w:pPr>
      <w:proofErr w:type="spellStart"/>
      <w:r w:rsidRPr="00437AD7">
        <w:rPr>
          <w:rFonts w:asciiTheme="minorHAnsi" w:hAnsiTheme="minorHAnsi"/>
          <w:b/>
          <w:sz w:val="28"/>
          <w:szCs w:val="24"/>
          <w:highlight w:val="yellow"/>
          <w:u w:val="single"/>
        </w:rPr>
        <w:t>Horizon</w:t>
      </w:r>
      <w:proofErr w:type="spellEnd"/>
      <w:r w:rsidRPr="00437AD7">
        <w:rPr>
          <w:rFonts w:asciiTheme="minorHAnsi" w:hAnsiTheme="minorHAnsi"/>
          <w:b/>
          <w:sz w:val="28"/>
          <w:szCs w:val="24"/>
          <w:highlight w:val="yellow"/>
          <w:u w:val="single"/>
        </w:rPr>
        <w:t xml:space="preserve"> 2020</w:t>
      </w:r>
    </w:p>
    <w:p w:rsidR="00437AD7" w:rsidRPr="00734E99" w:rsidRDefault="00437AD7" w:rsidP="00437AD7">
      <w:pPr>
        <w:rPr>
          <w:rFonts w:asciiTheme="minorHAnsi" w:hAnsiTheme="minorHAnsi"/>
          <w:b/>
          <w:sz w:val="12"/>
          <w:szCs w:val="1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134"/>
      </w:tblGrid>
      <w:tr w:rsidR="00437AD7" w:rsidRPr="00581421" w:rsidTr="00437AD7">
        <w:tc>
          <w:tcPr>
            <w:tcW w:w="1951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437AD7" w:rsidRPr="004D06FA" w:rsidTr="00437AD7">
        <w:tc>
          <w:tcPr>
            <w:tcW w:w="1951" w:type="dxa"/>
            <w:shd w:val="clear" w:color="auto" w:fill="auto"/>
            <w:vAlign w:val="center"/>
          </w:tcPr>
          <w:p w:rsidR="00437AD7" w:rsidRPr="004D06FA" w:rsidRDefault="00437AD7" w:rsidP="001771C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7AD7" w:rsidRPr="00734E99" w:rsidRDefault="00437AD7" w:rsidP="001771C1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>Models</w:t>
            </w:r>
            <w:proofErr w:type="spellEnd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>of</w:t>
            </w:r>
            <w:proofErr w:type="spellEnd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>Child</w:t>
            </w:r>
            <w:proofErr w:type="spellEnd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>Health</w:t>
            </w:r>
            <w:proofErr w:type="spellEnd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>Appraised</w:t>
            </w:r>
            <w:proofErr w:type="spellEnd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>MOCHA</w:t>
            </w:r>
            <w:proofErr w:type="spellEnd"/>
            <w:r w:rsidRPr="00734E99">
              <w:rPr>
                <w:rFonts w:asciiTheme="minorHAnsi" w:hAnsiTheme="minorHAnsi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7AD7" w:rsidRDefault="00437AD7" w:rsidP="001771C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Peter TAVEL</w:t>
            </w:r>
          </w:p>
          <w:p w:rsidR="00437AD7" w:rsidRPr="005A0BB6" w:rsidRDefault="00437AD7" w:rsidP="001771C1">
            <w:pPr>
              <w:rPr>
                <w:rFonts w:asciiTheme="minorHAnsi" w:hAnsiTheme="minorHAnsi"/>
                <w:i/>
                <w:sz w:val="24"/>
              </w:rPr>
            </w:pPr>
            <w:r w:rsidRPr="005A0BB6">
              <w:rPr>
                <w:rFonts w:asciiTheme="minorHAnsi" w:hAnsiTheme="minorHAnsi"/>
                <w:i/>
                <w:sz w:val="24"/>
              </w:rPr>
              <w:t xml:space="preserve">(Lucie </w:t>
            </w:r>
            <w:proofErr w:type="spellStart"/>
            <w:r w:rsidRPr="005A0BB6">
              <w:rPr>
                <w:rFonts w:asciiTheme="minorHAnsi" w:hAnsiTheme="minorHAnsi"/>
                <w:i/>
                <w:sz w:val="24"/>
              </w:rPr>
              <w:t>Klůzová</w:t>
            </w:r>
            <w:proofErr w:type="spellEnd"/>
            <w:r w:rsidRPr="005A0BB6">
              <w:rPr>
                <w:rFonts w:asciiTheme="minorHAnsi" w:hAnsiTheme="minorHAnsi"/>
                <w:i/>
                <w:sz w:val="24"/>
              </w:rPr>
              <w:t xml:space="preserve"> Kráčmarová)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AD7" w:rsidRPr="004D06FA" w:rsidRDefault="00437AD7" w:rsidP="001771C1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437AD7" w:rsidRPr="00734E99" w:rsidRDefault="00437AD7" w:rsidP="00437AD7">
      <w:pPr>
        <w:rPr>
          <w:rFonts w:asciiTheme="minorHAnsi" w:hAnsiTheme="minorHAnsi"/>
          <w:sz w:val="40"/>
        </w:rPr>
      </w:pPr>
    </w:p>
    <w:p w:rsidR="00437AD7" w:rsidRPr="00437AD7" w:rsidRDefault="00437AD7" w:rsidP="00437AD7">
      <w:pPr>
        <w:rPr>
          <w:rFonts w:asciiTheme="minorHAnsi" w:hAnsiTheme="minorHAnsi"/>
          <w:sz w:val="32"/>
          <w:szCs w:val="32"/>
          <w:u w:val="single"/>
        </w:rPr>
      </w:pPr>
      <w:r w:rsidRPr="00437AD7">
        <w:rPr>
          <w:rFonts w:asciiTheme="minorHAnsi" w:hAnsiTheme="minorHAnsi"/>
          <w:b/>
          <w:sz w:val="28"/>
          <w:highlight w:val="yellow"/>
          <w:u w:val="single"/>
        </w:rPr>
        <w:t>Evropské strukturální a investiční fondy</w:t>
      </w:r>
    </w:p>
    <w:p w:rsidR="00437AD7" w:rsidRPr="00734E99" w:rsidRDefault="00437AD7" w:rsidP="00437AD7">
      <w:pPr>
        <w:rPr>
          <w:rFonts w:asciiTheme="minorHAnsi" w:hAnsiTheme="minorHAnsi"/>
          <w:b/>
          <w:sz w:val="12"/>
          <w:szCs w:val="1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19"/>
        <w:gridCol w:w="993"/>
        <w:gridCol w:w="1134"/>
      </w:tblGrid>
      <w:tr w:rsidR="00437AD7" w:rsidRPr="00581421" w:rsidTr="00437AD7">
        <w:tc>
          <w:tcPr>
            <w:tcW w:w="2093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819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37AD7" w:rsidRPr="00581421" w:rsidRDefault="00437A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437AD7" w:rsidRPr="004D06FA" w:rsidTr="00437AD7">
        <w:tc>
          <w:tcPr>
            <w:tcW w:w="2093" w:type="dxa"/>
            <w:shd w:val="clear" w:color="auto" w:fill="auto"/>
            <w:vAlign w:val="center"/>
          </w:tcPr>
          <w:p w:rsidR="00437AD7" w:rsidRPr="005A0BB6" w:rsidRDefault="00437AD7" w:rsidP="001771C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A0BB6">
              <w:rPr>
                <w:rFonts w:asciiTheme="minorHAnsi" w:hAnsiTheme="minorHAnsi"/>
                <w:sz w:val="24"/>
                <w:szCs w:val="24"/>
              </w:rPr>
              <w:t>CZ.02.3.61</w:t>
            </w:r>
            <w:proofErr w:type="spellEnd"/>
            <w:r w:rsidRPr="005A0BB6">
              <w:rPr>
                <w:rFonts w:asciiTheme="minorHAnsi" w:hAnsiTheme="minorHAnsi"/>
                <w:sz w:val="24"/>
                <w:szCs w:val="24"/>
              </w:rPr>
              <w:t>/0.0/0.0/15_007/0000185</w:t>
            </w:r>
          </w:p>
        </w:tc>
        <w:tc>
          <w:tcPr>
            <w:tcW w:w="4819" w:type="dxa"/>
            <w:shd w:val="clear" w:color="auto" w:fill="auto"/>
          </w:tcPr>
          <w:p w:rsidR="00437AD7" w:rsidRPr="004D06FA" w:rsidRDefault="00437AD7" w:rsidP="001771C1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 xml:space="preserve">Příprava romských dětí a dětí ze sociálně </w:t>
            </w:r>
            <w:proofErr w:type="spellStart"/>
            <w:r>
              <w:rPr>
                <w:rFonts w:asciiTheme="minorHAnsi" w:hAnsiTheme="minorHAnsi"/>
                <w:i/>
                <w:sz w:val="24"/>
              </w:rPr>
              <w:t>marginalizovaných</w:t>
            </w:r>
            <w:proofErr w:type="spellEnd"/>
            <w:r>
              <w:rPr>
                <w:rFonts w:asciiTheme="minorHAnsi" w:hAnsiTheme="minorHAnsi"/>
                <w:i/>
                <w:sz w:val="24"/>
              </w:rPr>
              <w:t xml:space="preserve"> skupin z Olomouckého kraje a okolí na vzdělávání pomoci dobrovolnictví a se zohledněním spirituálních potřeb (</w:t>
            </w:r>
            <w:proofErr w:type="spellStart"/>
            <w:r>
              <w:rPr>
                <w:rFonts w:asciiTheme="minorHAnsi" w:hAnsiTheme="minorHAnsi"/>
                <w:i/>
                <w:sz w:val="24"/>
              </w:rPr>
              <w:t>ROMSPIDO</w:t>
            </w:r>
            <w:proofErr w:type="spellEnd"/>
            <w:r>
              <w:rPr>
                <w:rFonts w:asciiTheme="minorHAnsi" w:hAnsiTheme="minorHAnsi"/>
                <w:i/>
                <w:sz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AD7" w:rsidRDefault="00437AD7" w:rsidP="001771C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Peter TAVEL</w:t>
            </w:r>
          </w:p>
          <w:p w:rsidR="00437AD7" w:rsidRPr="004D06FA" w:rsidRDefault="00437AD7" w:rsidP="001771C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AD7" w:rsidRPr="004D06FA" w:rsidRDefault="00437AD7" w:rsidP="001771C1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437AD7" w:rsidRPr="00581421" w:rsidRDefault="00437AD7" w:rsidP="00437AD7">
      <w:pPr>
        <w:rPr>
          <w:rFonts w:asciiTheme="minorHAnsi" w:hAnsiTheme="minorHAnsi"/>
          <w:sz w:val="24"/>
        </w:rPr>
      </w:pPr>
    </w:p>
    <w:p w:rsidR="00480C31" w:rsidRPr="004832EF" w:rsidRDefault="00480C31" w:rsidP="00480C31">
      <w:pPr>
        <w:rPr>
          <w:rFonts w:asciiTheme="minorHAnsi" w:hAnsiTheme="minorHAnsi"/>
          <w:sz w:val="24"/>
          <w:szCs w:val="24"/>
        </w:rPr>
      </w:pPr>
    </w:p>
    <w:p w:rsidR="00480C31" w:rsidRPr="004832EF" w:rsidRDefault="00480C31" w:rsidP="00480C31">
      <w:pPr>
        <w:tabs>
          <w:tab w:val="left" w:pos="1843"/>
        </w:tabs>
        <w:rPr>
          <w:rFonts w:asciiTheme="minorHAnsi" w:hAnsiTheme="minorHAnsi"/>
          <w:i/>
          <w:sz w:val="24"/>
          <w:szCs w:val="24"/>
        </w:rPr>
      </w:pPr>
      <w:r w:rsidRPr="004832EF">
        <w:rPr>
          <w:rFonts w:asciiTheme="minorHAnsi" w:hAnsiTheme="minorHAnsi"/>
          <w:sz w:val="24"/>
          <w:szCs w:val="24"/>
        </w:rPr>
        <w:tab/>
      </w:r>
      <w:r w:rsidRPr="004832EF">
        <w:rPr>
          <w:rFonts w:asciiTheme="minorHAnsi" w:hAnsiTheme="minorHAnsi"/>
          <w:i/>
          <w:sz w:val="24"/>
          <w:szCs w:val="24"/>
        </w:rPr>
        <w:t xml:space="preserve"> </w:t>
      </w:r>
    </w:p>
    <w:p w:rsidR="001D4E03" w:rsidRPr="00244007" w:rsidRDefault="001D4E03" w:rsidP="001D4E03">
      <w:pPr>
        <w:rPr>
          <w:rFonts w:asciiTheme="minorHAnsi" w:hAnsiTheme="minorHAnsi"/>
          <w:sz w:val="32"/>
          <w:szCs w:val="32"/>
          <w:u w:val="single"/>
        </w:rPr>
      </w:pPr>
      <w:r w:rsidRPr="00244007">
        <w:rPr>
          <w:rFonts w:asciiTheme="minorHAnsi" w:hAnsiTheme="minorHAnsi"/>
          <w:b/>
          <w:sz w:val="28"/>
          <w:highlight w:val="yellow"/>
          <w:u w:val="single"/>
        </w:rPr>
        <w:t xml:space="preserve">Projekty </w:t>
      </w:r>
      <w:proofErr w:type="spellStart"/>
      <w:r w:rsidRPr="00244007">
        <w:rPr>
          <w:rFonts w:asciiTheme="minorHAnsi" w:hAnsiTheme="minorHAnsi"/>
          <w:b/>
          <w:sz w:val="28"/>
          <w:highlight w:val="yellow"/>
          <w:u w:val="single"/>
        </w:rPr>
        <w:t>IGA</w:t>
      </w:r>
      <w:proofErr w:type="spellEnd"/>
      <w:r w:rsidRPr="00244007">
        <w:rPr>
          <w:rFonts w:asciiTheme="minorHAnsi" w:hAnsiTheme="minorHAnsi"/>
          <w:b/>
          <w:sz w:val="28"/>
          <w:highlight w:val="yellow"/>
          <w:u w:val="single"/>
        </w:rPr>
        <w:t xml:space="preserve"> - </w:t>
      </w:r>
      <w:r w:rsidRPr="00244007">
        <w:rPr>
          <w:rFonts w:asciiTheme="minorHAnsi" w:hAnsiTheme="minorHAnsi"/>
          <w:sz w:val="32"/>
          <w:szCs w:val="32"/>
          <w:highlight w:val="yellow"/>
          <w:u w:val="single"/>
        </w:rPr>
        <w:t>Studentská grantová soutěž UP Olomouc</w:t>
      </w:r>
    </w:p>
    <w:p w:rsidR="001904D2" w:rsidRPr="00244007" w:rsidRDefault="001904D2" w:rsidP="001904D2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268"/>
      </w:tblGrid>
      <w:tr w:rsidR="004832EF" w:rsidRPr="004832EF" w:rsidTr="004832EF">
        <w:trPr>
          <w:cantSplit/>
          <w:trHeight w:val="460"/>
        </w:trPr>
        <w:tc>
          <w:tcPr>
            <w:tcW w:w="2376" w:type="dxa"/>
            <w:shd w:val="clear" w:color="auto" w:fill="FFFFCC"/>
            <w:vAlign w:val="center"/>
          </w:tcPr>
          <w:p w:rsidR="004832EF" w:rsidRPr="004832EF" w:rsidRDefault="004832EF" w:rsidP="004832EF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832EF">
              <w:rPr>
                <w:rFonts w:asciiTheme="minorHAnsi" w:hAnsiTheme="minorHAnsi"/>
                <w:b/>
                <w:i/>
                <w:sz w:val="22"/>
                <w:szCs w:val="22"/>
              </w:rPr>
              <w:t>číslo projektu</w:t>
            </w:r>
          </w:p>
        </w:tc>
        <w:tc>
          <w:tcPr>
            <w:tcW w:w="4395" w:type="dxa"/>
            <w:shd w:val="clear" w:color="auto" w:fill="FFFFCC"/>
            <w:vAlign w:val="center"/>
          </w:tcPr>
          <w:p w:rsidR="004832EF" w:rsidRPr="004832EF" w:rsidRDefault="004832EF" w:rsidP="004832EF">
            <w:pPr>
              <w:tabs>
                <w:tab w:val="left" w:pos="1950"/>
              </w:tabs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832EF">
              <w:rPr>
                <w:rFonts w:asciiTheme="minorHAnsi" w:hAnsiTheme="minorHAnsi"/>
                <w:b/>
                <w:i/>
                <w:sz w:val="22"/>
                <w:szCs w:val="22"/>
              </w:rPr>
              <w:t>název projektu</w:t>
            </w:r>
            <w:r w:rsidRPr="004832EF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832EF" w:rsidRPr="004832EF" w:rsidRDefault="004832EF" w:rsidP="004832EF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832E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hlavní řešitel </w:t>
            </w:r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IGA_CMTF_2017_002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i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Ekumenický rozměr liturgických a kanonicko- právních norem v kontextu církevních dějin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>Monika MENKE</w:t>
            </w:r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IGA_CMTF_2017_003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Hodnotová výchova ve volném čase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>Marcela FOJTÍKOVÁ ROUBALOVÁ</w:t>
            </w:r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IGA_CMTF_2017_004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120" w:after="120"/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Scholastické a patristické prameny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>Petr DVORSKÝ</w:t>
            </w:r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IGA_CMTF_2017_005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Doprovázet, rozlišovat, integrovat - Velehradské dialogy 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 xml:space="preserve">Pavel </w:t>
            </w: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AMBROS</w:t>
            </w:r>
            <w:proofErr w:type="spellEnd"/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IGA_CMTF_2017_006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120" w:after="120"/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Dějiny české i světové teologie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>Ctirad V. POSPÍŠIL</w:t>
            </w:r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IGA_CMTF_2017_008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Analýza spirituálních, psychologických, sociálních a biologických determinant zdraví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 xml:space="preserve">Michal </w:t>
            </w: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PŮŽA</w:t>
            </w:r>
            <w:proofErr w:type="spellEnd"/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IGA_CMTF_2017_009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 xml:space="preserve">Metodologie </w:t>
            </w:r>
            <w:proofErr w:type="spellStart"/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DIPEx</w:t>
            </w:r>
            <w:proofErr w:type="spellEnd"/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 xml:space="preserve"> v oblasti onkologických onemocnění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>Kristýna VACKOVÁ</w:t>
            </w:r>
          </w:p>
        </w:tc>
      </w:tr>
      <w:tr w:rsidR="004832EF" w:rsidRPr="001639EA" w:rsidTr="004832EF">
        <w:tc>
          <w:tcPr>
            <w:tcW w:w="2376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IGA_CMTF_2017_010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832EF" w:rsidRPr="001639EA" w:rsidRDefault="004832EF" w:rsidP="004832E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 xml:space="preserve">Profesionalizace a </w:t>
            </w:r>
            <w:proofErr w:type="spellStart"/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>deprofesionalizace</w:t>
            </w:r>
            <w:proofErr w:type="spellEnd"/>
            <w:r w:rsidRPr="001639EA"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  <w:t xml:space="preserve"> v praxi české sociální práce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EF" w:rsidRPr="001639EA" w:rsidRDefault="004832EF" w:rsidP="004832E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639EA">
              <w:rPr>
                <w:rFonts w:asciiTheme="minorHAnsi" w:hAnsiTheme="minorHAnsi"/>
                <w:sz w:val="24"/>
                <w:szCs w:val="24"/>
              </w:rPr>
              <w:t xml:space="preserve">Tatiana </w:t>
            </w:r>
            <w:proofErr w:type="spellStart"/>
            <w:r w:rsidRPr="001639EA">
              <w:rPr>
                <w:rFonts w:asciiTheme="minorHAnsi" w:hAnsiTheme="minorHAnsi"/>
                <w:sz w:val="24"/>
                <w:szCs w:val="24"/>
              </w:rPr>
              <w:t>MATULAYOVÁ</w:t>
            </w:r>
            <w:proofErr w:type="spellEnd"/>
          </w:p>
        </w:tc>
      </w:tr>
    </w:tbl>
    <w:p w:rsidR="001D4E03" w:rsidRPr="004832EF" w:rsidRDefault="001D4E03" w:rsidP="0045429A">
      <w:pPr>
        <w:rPr>
          <w:color w:val="0000FF"/>
          <w:sz w:val="24"/>
          <w:szCs w:val="24"/>
        </w:rPr>
      </w:pPr>
    </w:p>
    <w:sectPr w:rsidR="001D4E03" w:rsidRPr="004832EF" w:rsidSect="001639E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Heros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64"/>
    <w:multiLevelType w:val="hybridMultilevel"/>
    <w:tmpl w:val="241CB18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427F8"/>
    <w:multiLevelType w:val="singleLevel"/>
    <w:tmpl w:val="1466D460"/>
    <w:lvl w:ilvl="0">
      <w:start w:val="200"/>
      <w:numFmt w:val="bullet"/>
      <w:lvlText w:val="-"/>
      <w:lvlJc w:val="left"/>
      <w:pPr>
        <w:tabs>
          <w:tab w:val="num" w:pos="3757"/>
        </w:tabs>
        <w:ind w:left="3757" w:hanging="360"/>
      </w:pPr>
      <w:rPr>
        <w:rFonts w:hint="default"/>
        <w:i w:val="0"/>
      </w:rPr>
    </w:lvl>
  </w:abstractNum>
  <w:abstractNum w:abstractNumId="2">
    <w:nsid w:val="191D11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554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5F49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D71D8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260835E4"/>
    <w:multiLevelType w:val="hybridMultilevel"/>
    <w:tmpl w:val="7000212A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7519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F64FF1"/>
    <w:multiLevelType w:val="hybridMultilevel"/>
    <w:tmpl w:val="335CB80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F2BD1"/>
    <w:multiLevelType w:val="hybridMultilevel"/>
    <w:tmpl w:val="39AE373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7275F"/>
    <w:multiLevelType w:val="singleLevel"/>
    <w:tmpl w:val="67C201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EB72D48"/>
    <w:multiLevelType w:val="hybridMultilevel"/>
    <w:tmpl w:val="B23662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3F13C2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50C443F7"/>
    <w:multiLevelType w:val="hybridMultilevel"/>
    <w:tmpl w:val="494C46F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54D4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F03B98"/>
    <w:multiLevelType w:val="hybridMultilevel"/>
    <w:tmpl w:val="125A477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8F622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13000C"/>
    <w:multiLevelType w:val="hybridMultilevel"/>
    <w:tmpl w:val="14A8CE0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F23E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3F0E4D"/>
    <w:multiLevelType w:val="hybridMultilevel"/>
    <w:tmpl w:val="8DEACBD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6A1378"/>
    <w:multiLevelType w:val="hybridMultilevel"/>
    <w:tmpl w:val="128C075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EE21E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017B0B"/>
    <w:multiLevelType w:val="hybridMultilevel"/>
    <w:tmpl w:val="702019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D7894"/>
    <w:multiLevelType w:val="hybridMultilevel"/>
    <w:tmpl w:val="4036E89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802ED"/>
    <w:multiLevelType w:val="hybridMultilevel"/>
    <w:tmpl w:val="D58E35D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C95A60"/>
    <w:multiLevelType w:val="hybridMultilevel"/>
    <w:tmpl w:val="ABD0FA9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F6EA6"/>
    <w:multiLevelType w:val="hybridMultilevel"/>
    <w:tmpl w:val="4E022284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D4FA3"/>
    <w:multiLevelType w:val="hybridMultilevel"/>
    <w:tmpl w:val="DD4E88BE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24"/>
  </w:num>
  <w:num w:numId="16">
    <w:abstractNumId w:val="11"/>
  </w:num>
  <w:num w:numId="17">
    <w:abstractNumId w:val="6"/>
  </w:num>
  <w:num w:numId="18">
    <w:abstractNumId w:val="25"/>
  </w:num>
  <w:num w:numId="19">
    <w:abstractNumId w:val="17"/>
  </w:num>
  <w:num w:numId="20">
    <w:abstractNumId w:val="19"/>
  </w:num>
  <w:num w:numId="21">
    <w:abstractNumId w:val="0"/>
  </w:num>
  <w:num w:numId="22">
    <w:abstractNumId w:val="15"/>
  </w:num>
  <w:num w:numId="23">
    <w:abstractNumId w:val="22"/>
  </w:num>
  <w:num w:numId="24">
    <w:abstractNumId w:val="26"/>
  </w:num>
  <w:num w:numId="25">
    <w:abstractNumId w:val="20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2F"/>
    <w:rsid w:val="000244AC"/>
    <w:rsid w:val="0005371E"/>
    <w:rsid w:val="0007751A"/>
    <w:rsid w:val="00090023"/>
    <w:rsid w:val="00093DD7"/>
    <w:rsid w:val="000B67E8"/>
    <w:rsid w:val="000B711C"/>
    <w:rsid w:val="000C791B"/>
    <w:rsid w:val="000F4E5C"/>
    <w:rsid w:val="00101221"/>
    <w:rsid w:val="00103C4F"/>
    <w:rsid w:val="00107771"/>
    <w:rsid w:val="0011508F"/>
    <w:rsid w:val="001174E4"/>
    <w:rsid w:val="00117DE2"/>
    <w:rsid w:val="00144F25"/>
    <w:rsid w:val="001605EA"/>
    <w:rsid w:val="001639EA"/>
    <w:rsid w:val="001701CC"/>
    <w:rsid w:val="00181C8A"/>
    <w:rsid w:val="001904D2"/>
    <w:rsid w:val="001C72CC"/>
    <w:rsid w:val="001D114A"/>
    <w:rsid w:val="001D4E03"/>
    <w:rsid w:val="001E6252"/>
    <w:rsid w:val="002069E4"/>
    <w:rsid w:val="00234ABE"/>
    <w:rsid w:val="002368B6"/>
    <w:rsid w:val="00244007"/>
    <w:rsid w:val="00271884"/>
    <w:rsid w:val="00285164"/>
    <w:rsid w:val="002B0B01"/>
    <w:rsid w:val="002D2EEB"/>
    <w:rsid w:val="002D521D"/>
    <w:rsid w:val="002D656A"/>
    <w:rsid w:val="002E24BA"/>
    <w:rsid w:val="00307D3D"/>
    <w:rsid w:val="00311EB1"/>
    <w:rsid w:val="00317111"/>
    <w:rsid w:val="00320C07"/>
    <w:rsid w:val="003406F2"/>
    <w:rsid w:val="00345D44"/>
    <w:rsid w:val="00357B28"/>
    <w:rsid w:val="003722EA"/>
    <w:rsid w:val="003863A5"/>
    <w:rsid w:val="003923DE"/>
    <w:rsid w:val="00396A69"/>
    <w:rsid w:val="003F5EBB"/>
    <w:rsid w:val="00403BF2"/>
    <w:rsid w:val="0040429C"/>
    <w:rsid w:val="00415173"/>
    <w:rsid w:val="00437AD7"/>
    <w:rsid w:val="00447634"/>
    <w:rsid w:val="0045429A"/>
    <w:rsid w:val="0046702A"/>
    <w:rsid w:val="00476C51"/>
    <w:rsid w:val="00480C31"/>
    <w:rsid w:val="004832EF"/>
    <w:rsid w:val="004930B3"/>
    <w:rsid w:val="004A543C"/>
    <w:rsid w:val="004A7553"/>
    <w:rsid w:val="004B5845"/>
    <w:rsid w:val="004E14B3"/>
    <w:rsid w:val="004E52B8"/>
    <w:rsid w:val="004E5F77"/>
    <w:rsid w:val="004E7127"/>
    <w:rsid w:val="004F09D5"/>
    <w:rsid w:val="00517AF3"/>
    <w:rsid w:val="00521AFE"/>
    <w:rsid w:val="00553E2F"/>
    <w:rsid w:val="005676E3"/>
    <w:rsid w:val="00581421"/>
    <w:rsid w:val="00587FAA"/>
    <w:rsid w:val="005A16F0"/>
    <w:rsid w:val="005A1B4C"/>
    <w:rsid w:val="005B5440"/>
    <w:rsid w:val="005D7EC1"/>
    <w:rsid w:val="006004F6"/>
    <w:rsid w:val="00617B8C"/>
    <w:rsid w:val="00635D63"/>
    <w:rsid w:val="00671F85"/>
    <w:rsid w:val="00684BB7"/>
    <w:rsid w:val="0069756D"/>
    <w:rsid w:val="007036A5"/>
    <w:rsid w:val="007422C5"/>
    <w:rsid w:val="00743542"/>
    <w:rsid w:val="00755765"/>
    <w:rsid w:val="007A2951"/>
    <w:rsid w:val="007A4F8B"/>
    <w:rsid w:val="007C1786"/>
    <w:rsid w:val="007D6086"/>
    <w:rsid w:val="00832D2E"/>
    <w:rsid w:val="008373FC"/>
    <w:rsid w:val="008464E1"/>
    <w:rsid w:val="00870B02"/>
    <w:rsid w:val="00872AE3"/>
    <w:rsid w:val="008A0279"/>
    <w:rsid w:val="008C454B"/>
    <w:rsid w:val="008D15AE"/>
    <w:rsid w:val="008D1D67"/>
    <w:rsid w:val="00906DF9"/>
    <w:rsid w:val="00942DB6"/>
    <w:rsid w:val="00943040"/>
    <w:rsid w:val="0095509F"/>
    <w:rsid w:val="00962533"/>
    <w:rsid w:val="00962E1F"/>
    <w:rsid w:val="00965997"/>
    <w:rsid w:val="009955CC"/>
    <w:rsid w:val="009A03C2"/>
    <w:rsid w:val="009A7ED3"/>
    <w:rsid w:val="009B6DF2"/>
    <w:rsid w:val="00A000AB"/>
    <w:rsid w:val="00A03CCF"/>
    <w:rsid w:val="00A063D9"/>
    <w:rsid w:val="00A1126D"/>
    <w:rsid w:val="00A3504B"/>
    <w:rsid w:val="00A462A4"/>
    <w:rsid w:val="00A5735B"/>
    <w:rsid w:val="00A713E8"/>
    <w:rsid w:val="00A7543D"/>
    <w:rsid w:val="00A85F9B"/>
    <w:rsid w:val="00A95759"/>
    <w:rsid w:val="00AE2A01"/>
    <w:rsid w:val="00AE7349"/>
    <w:rsid w:val="00B05848"/>
    <w:rsid w:val="00B13B6A"/>
    <w:rsid w:val="00B22A2D"/>
    <w:rsid w:val="00B5619B"/>
    <w:rsid w:val="00B82860"/>
    <w:rsid w:val="00B84AB7"/>
    <w:rsid w:val="00BB46B7"/>
    <w:rsid w:val="00C253FB"/>
    <w:rsid w:val="00CC0786"/>
    <w:rsid w:val="00CD3969"/>
    <w:rsid w:val="00CF509D"/>
    <w:rsid w:val="00D315E9"/>
    <w:rsid w:val="00D31888"/>
    <w:rsid w:val="00D64EC4"/>
    <w:rsid w:val="00D66719"/>
    <w:rsid w:val="00D843F9"/>
    <w:rsid w:val="00D97905"/>
    <w:rsid w:val="00DA3069"/>
    <w:rsid w:val="00DE59D1"/>
    <w:rsid w:val="00DF0749"/>
    <w:rsid w:val="00DF1F2A"/>
    <w:rsid w:val="00DF2169"/>
    <w:rsid w:val="00E43CB9"/>
    <w:rsid w:val="00E571AE"/>
    <w:rsid w:val="00E85229"/>
    <w:rsid w:val="00E9260F"/>
    <w:rsid w:val="00E9588A"/>
    <w:rsid w:val="00EA4130"/>
    <w:rsid w:val="00EB00BB"/>
    <w:rsid w:val="00ED3F0C"/>
    <w:rsid w:val="00F20A70"/>
    <w:rsid w:val="00F247A7"/>
    <w:rsid w:val="00F3015A"/>
    <w:rsid w:val="00F317F0"/>
    <w:rsid w:val="00F34052"/>
    <w:rsid w:val="00F4049A"/>
    <w:rsid w:val="00F729A7"/>
    <w:rsid w:val="00F857D0"/>
    <w:rsid w:val="00FD3ED9"/>
    <w:rsid w:val="00FD4D3B"/>
    <w:rsid w:val="00FD531E"/>
    <w:rsid w:val="00FE46CC"/>
    <w:rsid w:val="00FE5038"/>
    <w:rsid w:val="00FF20A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Granty CMTF UP pro rok 2000  - podané a přidělené:</vt:lpstr>
    </vt:vector>
  </TitlesOfParts>
  <Company>CMTF UP Olomouc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Granty CMTF UP pro rok 2000  - podané a přidělené:</dc:title>
  <dc:creator>Ambrozová Jitka</dc:creator>
  <cp:lastModifiedBy>Ambrozova Jitka</cp:lastModifiedBy>
  <cp:revision>6</cp:revision>
  <cp:lastPrinted>2008-01-29T07:11:00Z</cp:lastPrinted>
  <dcterms:created xsi:type="dcterms:W3CDTF">2017-03-07T14:21:00Z</dcterms:created>
  <dcterms:modified xsi:type="dcterms:W3CDTF">2017-04-04T09:56:00Z</dcterms:modified>
</cp:coreProperties>
</file>